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2280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В Оргкомитет регионального </w:t>
      </w:r>
      <w:r>
        <w:rPr>
          <w:rFonts w:ascii="PT Astra Serif" w:hAnsi="PT Astra Serif" w:cs="Times New Roman"/>
          <w:bCs/>
          <w:sz w:val="26"/>
          <w:szCs w:val="26"/>
        </w:rPr>
        <w:t xml:space="preserve">конкурса </w:t>
      </w:r>
    </w:p>
    <w:p w14:paraId="326A38AE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«Лидер образовательной организации» в 2024 году </w:t>
      </w:r>
    </w:p>
    <w:p w14:paraId="300D3D2F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06F102FA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670BEE8F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Представление</w:t>
      </w:r>
    </w:p>
    <w:p w14:paraId="4FCBD790" w14:textId="1C62F8AB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5A199391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6"/>
          <w:szCs w:val="26"/>
        </w:rPr>
      </w:pPr>
      <w:r>
        <w:rPr>
          <w:rFonts w:ascii="PT Astra Serif" w:hAnsi="PT Astra Serif" w:cs="Times New Roman"/>
          <w:i/>
          <w:iCs/>
          <w:sz w:val="26"/>
          <w:szCs w:val="26"/>
        </w:rPr>
        <w:t>(название муниципального образования)</w:t>
      </w:r>
    </w:p>
    <w:p w14:paraId="223EFCDE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uk-UA"/>
        </w:rPr>
      </w:pPr>
    </w:p>
    <w:p w14:paraId="6577864C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выдвигает _________________________________________________________________</w:t>
      </w:r>
    </w:p>
    <w:p w14:paraId="3567ED8C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i/>
          <w:iCs/>
          <w:sz w:val="26"/>
          <w:szCs w:val="26"/>
        </w:rPr>
      </w:pPr>
      <w:r>
        <w:rPr>
          <w:rFonts w:ascii="PT Astra Serif" w:hAnsi="PT Astra Serif" w:cs="Times New Roman"/>
          <w:i/>
          <w:iCs/>
          <w:sz w:val="26"/>
          <w:szCs w:val="26"/>
        </w:rPr>
        <w:t xml:space="preserve">                              (фамилия, имя, отчество кандидата)</w:t>
      </w:r>
    </w:p>
    <w:p w14:paraId="6F10E8D3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76C0E61A" w14:textId="155A6F82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61487299" w14:textId="10A758AD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  <w:lang w:eastAsia="uk-UA"/>
        </w:rPr>
      </w:pPr>
      <w:r>
        <w:rPr>
          <w:rFonts w:ascii="PT Astra Serif" w:hAnsi="PT Astra Serif" w:cs="Times New Roman"/>
          <w:i/>
          <w:iCs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PT Astra Serif" w:hAnsi="PT Astra Serif" w:cs="Times New Roman"/>
          <w:i/>
          <w:iCs/>
          <w:sz w:val="26"/>
          <w:szCs w:val="26"/>
        </w:rPr>
        <w:t>(занимаемая должность, наименование по трудовой книжке)</w:t>
      </w:r>
    </w:p>
    <w:p w14:paraId="33613ADD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341BFD9D" w14:textId="3D9C1CE4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30DD34E5" w14:textId="62D07185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  <w:lang w:eastAsia="uk-UA"/>
        </w:rPr>
      </w:pPr>
      <w:r>
        <w:rPr>
          <w:rFonts w:ascii="PT Astra Serif" w:hAnsi="PT Astra Serif" w:cs="Times New Roman"/>
          <w:i/>
          <w:iCs/>
          <w:sz w:val="26"/>
          <w:szCs w:val="26"/>
        </w:rPr>
        <w:t xml:space="preserve">         (место работы, наименование – по уставу образовательной организации)</w:t>
      </w:r>
    </w:p>
    <w:p w14:paraId="31430C42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743A1C5C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для участия в региональном конкурсе «Лидер образовательной организации» в 2024 году.</w:t>
      </w:r>
    </w:p>
    <w:p w14:paraId="745EF433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14:paraId="79CB2F40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Приложение: заявка участника Конкурса </w:t>
      </w:r>
    </w:p>
    <w:p w14:paraId="02E0ABA8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0025F3D3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4B078413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7A62B3FF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Руководитель МОУО /учредитель ОО</w:t>
      </w:r>
    </w:p>
    <w:p w14:paraId="37A02B2F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  /________________________________________________/</w:t>
      </w:r>
    </w:p>
    <w:p w14:paraId="16A57322" w14:textId="77777777" w:rsidR="009713EB" w:rsidRDefault="009713EB" w:rsidP="009713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i/>
          <w:sz w:val="26"/>
          <w:szCs w:val="26"/>
        </w:rPr>
        <w:t xml:space="preserve">                    (подпись с расшифровкой фамилии, имени, отчества)</w:t>
      </w:r>
    </w:p>
    <w:p w14:paraId="643E96A6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</w:p>
    <w:p w14:paraId="50263A17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«___</w:t>
      </w:r>
      <w:proofErr w:type="gramStart"/>
      <w:r>
        <w:rPr>
          <w:rFonts w:ascii="PT Astra Serif" w:hAnsi="PT Astra Serif" w:cs="Times New Roman"/>
          <w:sz w:val="26"/>
          <w:szCs w:val="26"/>
        </w:rPr>
        <w:t>_»_</w:t>
      </w:r>
      <w:proofErr w:type="gramEnd"/>
      <w:r>
        <w:rPr>
          <w:rFonts w:ascii="PT Astra Serif" w:hAnsi="PT Astra Serif" w:cs="Times New Roman"/>
          <w:sz w:val="26"/>
          <w:szCs w:val="26"/>
        </w:rPr>
        <w:t xml:space="preserve">__________________20__ г.         </w:t>
      </w:r>
    </w:p>
    <w:p w14:paraId="658F71C0" w14:textId="77777777" w:rsid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                         М.П.</w:t>
      </w:r>
    </w:p>
    <w:p w14:paraId="4B0BB415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br w:type="page"/>
      </w:r>
    </w:p>
    <w:p w14:paraId="1B086199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2B94E780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Заявка</w:t>
      </w:r>
    </w:p>
    <w:p w14:paraId="0A81E6D4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на участие в региональном конкурсе «Лидер образовательной организации»</w:t>
      </w:r>
    </w:p>
    <w:p w14:paraId="348117E0" w14:textId="77777777" w:rsidR="009713EB" w:rsidRDefault="009713EB" w:rsidP="009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414"/>
      </w:tblGrid>
      <w:tr w:rsidR="009713EB" w14:paraId="68C77B1A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C37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A27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73F72E62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7B2C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Образовательная организация </w:t>
            </w: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(полное наименование образовательной организации в соответствии с Уставом образовательной организации)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21F3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68A86AC3" w14:textId="77777777">
        <w:trPr>
          <w:trHeight w:val="325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B4DE6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Сведения о конкурсанте:</w:t>
            </w:r>
          </w:p>
        </w:tc>
      </w:tr>
      <w:tr w:rsidR="009713EB" w14:paraId="67E2590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9E92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1. Ф.И.О. конкурсанта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7D0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3E97E1D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6DC3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2. 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BF76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4E1FE35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E17F" w14:textId="77777777" w:rsidR="009713EB" w:rsidRDefault="009713EB">
            <w:pPr>
              <w:tabs>
                <w:tab w:val="left" w:pos="0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3. Образование (наименование вуза, специальность/квалификация по диплому, год окончания)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A56C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7282088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83C3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4. Должность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7EC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2A71754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3468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5. Общий стаж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3BF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4F35FD2D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EDBA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6. Стаж в занимаемой должности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1D7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484AA36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7BCA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7. Номер сотового телефона, электронная почта кандидата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96C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20F5FD4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B2F0" w14:textId="77777777" w:rsidR="009713EB" w:rsidRDefault="009713E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8.Значимые результаты образовательной организации, 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>возглавляемой конкурсантом за последние 3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845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3A36325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7AB0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9. Р</w:t>
            </w:r>
            <w:r>
              <w:rPr>
                <w:rFonts w:ascii="PT Astra Serif" w:hAnsi="PT Astra Serif" w:cs="Times New Roman"/>
                <w:color w:val="000000"/>
                <w:sz w:val="26"/>
                <w:szCs w:val="26"/>
                <w:lang w:bidi="ru-RU"/>
              </w:rPr>
              <w:t xml:space="preserve">аспространение управленческого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DC6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2D2AF09A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3E4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10. Значимые достижения обучающихся (воспитанников)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1FC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1A07B8D7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07C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11.Опыт экспертной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FB8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9713EB" w14:paraId="620FC5E3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BCEA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12. Участие в конкурсах профессионального мастерства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F51" w14:textId="77777777" w:rsidR="009713EB" w:rsidRDefault="009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14:paraId="117D68B4" w14:textId="12278FE7" w:rsidR="00E45A1D" w:rsidRDefault="009713EB">
      <w:r>
        <w:rPr>
          <w:rFonts w:ascii="PT Astra Serif" w:hAnsi="PT Astra Serif"/>
          <w:sz w:val="26"/>
          <w:szCs w:val="26"/>
        </w:rPr>
        <w:br w:type="page"/>
      </w:r>
    </w:p>
    <w:sectPr w:rsidR="00E4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E1"/>
    <w:rsid w:val="002645E1"/>
    <w:rsid w:val="009713EB"/>
    <w:rsid w:val="00E45A1D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CC1"/>
  <w15:chartTrackingRefBased/>
  <w15:docId w15:val="{267E84CC-E9BA-4A32-8976-395E850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3E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13EB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>TOIPKRO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4</cp:revision>
  <dcterms:created xsi:type="dcterms:W3CDTF">2024-03-01T00:48:00Z</dcterms:created>
  <dcterms:modified xsi:type="dcterms:W3CDTF">2024-03-01T01:19:00Z</dcterms:modified>
</cp:coreProperties>
</file>